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0841" w14:textId="2C58A0B4" w:rsidR="0085641A" w:rsidRPr="00BA5B16" w:rsidRDefault="00BA5B16" w:rsidP="00BA5B16">
      <w:pPr>
        <w:jc w:val="center"/>
        <w:rPr>
          <w:b/>
          <w:bCs/>
          <w:sz w:val="48"/>
          <w:szCs w:val="40"/>
        </w:rPr>
      </w:pPr>
      <w:r w:rsidRPr="00BA5B16">
        <w:rPr>
          <w:b/>
          <w:bCs/>
          <w:sz w:val="48"/>
          <w:szCs w:val="40"/>
        </w:rPr>
        <w:t>Fotoshooting Vertrag</w:t>
      </w:r>
    </w:p>
    <w:p w14:paraId="5F19D901" w14:textId="7D91523E" w:rsidR="00BA5B16" w:rsidRDefault="00BA5B16" w:rsidP="00BA5B16">
      <w:pPr>
        <w:jc w:val="center"/>
      </w:pPr>
      <w:r>
        <w:t>zwischen</w:t>
      </w:r>
    </w:p>
    <w:p w14:paraId="4B0D0BCF" w14:textId="4C7E0B34" w:rsidR="00BA5B16" w:rsidRDefault="00BA5B16" w:rsidP="00BA5B16">
      <w:pPr>
        <w:jc w:val="center"/>
      </w:pPr>
      <w:r>
        <w:t>Denise Gehltomholt/Geltosfotografie</w:t>
      </w:r>
    </w:p>
    <w:p w14:paraId="1A80A634" w14:textId="6575B138" w:rsidR="00BA5B16" w:rsidRDefault="00BA5B16" w:rsidP="00BA5B16">
      <w:pPr>
        <w:jc w:val="center"/>
      </w:pPr>
      <w:r>
        <w:t>Dorffeldstraße 64, 48161 Münster</w:t>
      </w:r>
    </w:p>
    <w:p w14:paraId="6F1C9D63" w14:textId="534DD577" w:rsidR="00BA5B16" w:rsidRDefault="00BA5B16" w:rsidP="00BA5B16">
      <w:pPr>
        <w:jc w:val="center"/>
      </w:pPr>
      <w:r>
        <w:t>Handy: 01578-9530434</w:t>
      </w:r>
    </w:p>
    <w:p w14:paraId="6C032725" w14:textId="29D58609" w:rsidR="00BA5B16" w:rsidRDefault="00BA5B16" w:rsidP="00BA5B16">
      <w:pPr>
        <w:jc w:val="center"/>
      </w:pPr>
      <w:r>
        <w:t xml:space="preserve">E-Mail: </w:t>
      </w:r>
      <w:hyperlink r:id="rId7" w:history="1">
        <w:proofErr w:type="spellStart"/>
        <w:r w:rsidR="00F43406" w:rsidRPr="00460772">
          <w:rPr>
            <w:rStyle w:val="Hyperlink"/>
          </w:rPr>
          <w:t>turnierfotografien@gmx.de</w:t>
        </w:r>
        <w:proofErr w:type="spellEnd"/>
      </w:hyperlink>
    </w:p>
    <w:p w14:paraId="177CF005" w14:textId="1D0BDE35" w:rsidR="00F43406" w:rsidRDefault="00F43406" w:rsidP="00BA5B16">
      <w:pPr>
        <w:jc w:val="center"/>
      </w:pPr>
    </w:p>
    <w:p w14:paraId="6B585DE9" w14:textId="4C6ED35F" w:rsidR="00F43406" w:rsidRDefault="00F43406" w:rsidP="00BA5B16">
      <w:pPr>
        <w:jc w:val="center"/>
      </w:pPr>
      <w:r>
        <w:t>und</w:t>
      </w:r>
    </w:p>
    <w:p w14:paraId="2A796E28" w14:textId="0F83C9CE" w:rsidR="00BA5B16" w:rsidRDefault="00BA5B16" w:rsidP="00BA5B16"/>
    <w:p w14:paraId="118ABE18" w14:textId="12AB56B1" w:rsidR="00BA5B16" w:rsidRDefault="00BA5B16" w:rsidP="00BA5B16"/>
    <w:p w14:paraId="52299213" w14:textId="1FD5D193" w:rsidR="00BA5B16" w:rsidRDefault="00BA5B16" w:rsidP="00BA5B16"/>
    <w:p w14:paraId="68D5B2BE" w14:textId="693701A8" w:rsidR="00BA5B16" w:rsidRDefault="00BA5B16" w:rsidP="00BA5B16"/>
    <w:p w14:paraId="7E4773AD" w14:textId="5E1856CA" w:rsidR="00BA5B16" w:rsidRPr="00BA5B16" w:rsidRDefault="00BA5B16" w:rsidP="00BA5B16">
      <w:pPr>
        <w:jc w:val="center"/>
        <w:rPr>
          <w:b/>
          <w:bCs/>
          <w:sz w:val="24"/>
          <w:szCs w:val="20"/>
          <w:u w:val="single"/>
        </w:rPr>
      </w:pPr>
      <w:r w:rsidRPr="00BA5B16">
        <w:rPr>
          <w:b/>
          <w:bCs/>
          <w:sz w:val="24"/>
          <w:szCs w:val="20"/>
          <w:u w:val="single"/>
        </w:rPr>
        <w:t>Kunde:</w:t>
      </w:r>
    </w:p>
    <w:p w14:paraId="7307E0F7" w14:textId="104E619D" w:rsidR="00BA5B16" w:rsidRPr="00BA5B16" w:rsidRDefault="00BA5B16" w:rsidP="00BA5B16">
      <w:pPr>
        <w:spacing w:line="480" w:lineRule="auto"/>
        <w:rPr>
          <w:sz w:val="24"/>
          <w:szCs w:val="20"/>
        </w:rPr>
      </w:pPr>
    </w:p>
    <w:p w14:paraId="2A037D82" w14:textId="5CCB369A" w:rsidR="00BA5B16" w:rsidRPr="00BA5B16" w:rsidRDefault="00BA5B16" w:rsidP="00BA5B16">
      <w:pPr>
        <w:spacing w:line="480" w:lineRule="auto"/>
        <w:rPr>
          <w:sz w:val="24"/>
          <w:szCs w:val="20"/>
        </w:rPr>
      </w:pPr>
      <w:r w:rsidRPr="00BA5B16">
        <w:rPr>
          <w:sz w:val="24"/>
          <w:szCs w:val="20"/>
        </w:rPr>
        <w:t xml:space="preserve">Frau / </w:t>
      </w:r>
      <w:proofErr w:type="gramStart"/>
      <w:r w:rsidRPr="00BA5B16">
        <w:rPr>
          <w:sz w:val="24"/>
          <w:szCs w:val="20"/>
        </w:rPr>
        <w:t>Herr:_</w:t>
      </w:r>
      <w:proofErr w:type="gramEnd"/>
      <w:r w:rsidRPr="00BA5B16">
        <w:rPr>
          <w:sz w:val="24"/>
          <w:szCs w:val="20"/>
        </w:rPr>
        <w:t>__________________________________________________________</w:t>
      </w:r>
    </w:p>
    <w:p w14:paraId="7AFAAA21" w14:textId="582AF9B2" w:rsidR="00BA5B16" w:rsidRDefault="00BA5B16" w:rsidP="00BA5B16">
      <w:pPr>
        <w:spacing w:line="480" w:lineRule="auto"/>
        <w:rPr>
          <w:sz w:val="24"/>
          <w:szCs w:val="20"/>
        </w:rPr>
      </w:pPr>
      <w:r w:rsidRPr="00BA5B16">
        <w:rPr>
          <w:sz w:val="24"/>
          <w:szCs w:val="20"/>
        </w:rPr>
        <w:t xml:space="preserve">geboren </w:t>
      </w:r>
      <w:proofErr w:type="gramStart"/>
      <w:r w:rsidRPr="00BA5B16">
        <w:rPr>
          <w:sz w:val="24"/>
          <w:szCs w:val="20"/>
        </w:rPr>
        <w:t>am:_</w:t>
      </w:r>
      <w:proofErr w:type="gramEnd"/>
      <w:r w:rsidRPr="00BA5B16">
        <w:rPr>
          <w:sz w:val="24"/>
          <w:szCs w:val="20"/>
        </w:rPr>
        <w:t>_________________________________________________________</w:t>
      </w:r>
    </w:p>
    <w:p w14:paraId="03BA0B64" w14:textId="533F124A" w:rsidR="00BA5B16" w:rsidRDefault="00BA5B16" w:rsidP="00BA5B16">
      <w:pPr>
        <w:spacing w:line="480" w:lineRule="auto"/>
        <w:rPr>
          <w:sz w:val="24"/>
          <w:szCs w:val="20"/>
        </w:rPr>
      </w:pPr>
      <w:proofErr w:type="gramStart"/>
      <w:r>
        <w:rPr>
          <w:sz w:val="24"/>
          <w:szCs w:val="20"/>
        </w:rPr>
        <w:t>Adresse:_</w:t>
      </w:r>
      <w:proofErr w:type="gramEnd"/>
      <w:r>
        <w:rPr>
          <w:sz w:val="24"/>
          <w:szCs w:val="20"/>
        </w:rPr>
        <w:t>____________________________________________________________</w:t>
      </w:r>
    </w:p>
    <w:p w14:paraId="35AD9579" w14:textId="7E5BA3C4" w:rsidR="00BA5B16" w:rsidRDefault="00BA5B16" w:rsidP="00BA5B16">
      <w:pPr>
        <w:spacing w:line="480" w:lineRule="auto"/>
        <w:rPr>
          <w:sz w:val="24"/>
          <w:szCs w:val="20"/>
        </w:rPr>
      </w:pPr>
      <w:proofErr w:type="gramStart"/>
      <w:r>
        <w:rPr>
          <w:sz w:val="24"/>
          <w:szCs w:val="20"/>
        </w:rPr>
        <w:t>Handynummer:_</w:t>
      </w:r>
      <w:proofErr w:type="gramEnd"/>
      <w:r>
        <w:rPr>
          <w:sz w:val="24"/>
          <w:szCs w:val="20"/>
        </w:rPr>
        <w:t>_______________________E-Mail:__________________________</w:t>
      </w:r>
    </w:p>
    <w:p w14:paraId="1CA69B81" w14:textId="2C51A510" w:rsidR="009D2C62" w:rsidRDefault="009D2C62" w:rsidP="00BA5B16">
      <w:pPr>
        <w:spacing w:line="480" w:lineRule="auto"/>
        <w:rPr>
          <w:sz w:val="24"/>
          <w:szCs w:val="20"/>
        </w:rPr>
      </w:pPr>
      <w:proofErr w:type="gramStart"/>
      <w:r>
        <w:rPr>
          <w:sz w:val="24"/>
          <w:szCs w:val="20"/>
        </w:rPr>
        <w:t>Shootingart:_</w:t>
      </w:r>
      <w:proofErr w:type="gramEnd"/>
      <w:r>
        <w:rPr>
          <w:sz w:val="24"/>
          <w:szCs w:val="20"/>
        </w:rPr>
        <w:t>_________________________________________________________</w:t>
      </w:r>
    </w:p>
    <w:p w14:paraId="48117C31" w14:textId="02E7A045" w:rsidR="00BA5B16" w:rsidRDefault="00F43406" w:rsidP="00F43406">
      <w:pPr>
        <w:spacing w:line="480" w:lineRule="auto"/>
        <w:jc w:val="center"/>
        <w:rPr>
          <w:sz w:val="24"/>
          <w:szCs w:val="20"/>
        </w:rPr>
      </w:pPr>
      <w:r>
        <w:rPr>
          <w:sz w:val="24"/>
          <w:szCs w:val="20"/>
        </w:rPr>
        <w:t>wird folgender Vertrag geschlossen:</w:t>
      </w:r>
    </w:p>
    <w:p w14:paraId="0AFC34BC" w14:textId="77777777" w:rsidR="00F43406" w:rsidRDefault="00F43406" w:rsidP="00BA5B16">
      <w:pPr>
        <w:spacing w:line="480" w:lineRule="auto"/>
        <w:rPr>
          <w:sz w:val="24"/>
          <w:szCs w:val="20"/>
        </w:rPr>
      </w:pPr>
    </w:p>
    <w:p w14:paraId="75C7CE90" w14:textId="17A5939F" w:rsidR="00BA5B16" w:rsidRDefault="00BA5B16" w:rsidP="00BA5B16">
      <w:pPr>
        <w:spacing w:line="480" w:lineRule="auto"/>
        <w:rPr>
          <w:sz w:val="24"/>
          <w:szCs w:val="20"/>
        </w:rPr>
      </w:pPr>
      <w:r>
        <w:rPr>
          <w:sz w:val="24"/>
          <w:szCs w:val="20"/>
        </w:rPr>
        <w:t xml:space="preserve">Am________________ findet </w:t>
      </w:r>
      <w:proofErr w:type="gramStart"/>
      <w:r>
        <w:rPr>
          <w:sz w:val="24"/>
          <w:szCs w:val="20"/>
        </w:rPr>
        <w:t>mit  dem</w:t>
      </w:r>
      <w:proofErr w:type="gramEnd"/>
      <w:r>
        <w:rPr>
          <w:sz w:val="24"/>
          <w:szCs w:val="20"/>
        </w:rPr>
        <w:t xml:space="preserve"> Kunden ein Shooting statt. Folgendes wird in dem Vertrag </w:t>
      </w:r>
      <w:proofErr w:type="gramStart"/>
      <w:r>
        <w:rPr>
          <w:sz w:val="24"/>
          <w:szCs w:val="20"/>
        </w:rPr>
        <w:t>zwischen Fotograf</w:t>
      </w:r>
      <w:proofErr w:type="gramEnd"/>
      <w:r>
        <w:rPr>
          <w:sz w:val="24"/>
          <w:szCs w:val="20"/>
        </w:rPr>
        <w:t xml:space="preserve"> und Kunden geregelt.</w:t>
      </w:r>
    </w:p>
    <w:p w14:paraId="461CF19C" w14:textId="01F71F8D" w:rsidR="00BA5B16" w:rsidRPr="00E46096" w:rsidRDefault="00BA5B16" w:rsidP="00BA5B16">
      <w:pPr>
        <w:pStyle w:val="Listenabsatz"/>
        <w:numPr>
          <w:ilvl w:val="0"/>
          <w:numId w:val="21"/>
        </w:numPr>
        <w:spacing w:line="480" w:lineRule="auto"/>
        <w:rPr>
          <w:sz w:val="28"/>
          <w:szCs w:val="22"/>
        </w:rPr>
      </w:pPr>
      <w:r w:rsidRPr="00BA5B16">
        <w:rPr>
          <w:sz w:val="22"/>
          <w:szCs w:val="18"/>
        </w:rPr>
        <w:t>U</w:t>
      </w:r>
      <w:r w:rsidRPr="00BA5B16">
        <w:rPr>
          <w:sz w:val="22"/>
          <w:szCs w:val="18"/>
        </w:rPr>
        <w:t xml:space="preserve">rheber der entstandenen Bilder ist der Fotograf. Das Model verfügt über </w:t>
      </w:r>
      <w:r w:rsidR="00E46096">
        <w:rPr>
          <w:sz w:val="22"/>
          <w:szCs w:val="18"/>
        </w:rPr>
        <w:t>private Nutzungsrechte.</w:t>
      </w:r>
      <w:r w:rsidRPr="00BA5B16">
        <w:rPr>
          <w:sz w:val="22"/>
          <w:szCs w:val="18"/>
        </w:rPr>
        <w:t xml:space="preserve"> </w:t>
      </w:r>
    </w:p>
    <w:p w14:paraId="3E054A77" w14:textId="00820412" w:rsidR="00E46096" w:rsidRPr="00E46096" w:rsidRDefault="00E46096" w:rsidP="00BA5B16">
      <w:pPr>
        <w:pStyle w:val="Listenabsatz"/>
        <w:numPr>
          <w:ilvl w:val="0"/>
          <w:numId w:val="21"/>
        </w:numPr>
        <w:spacing w:line="480" w:lineRule="auto"/>
        <w:rPr>
          <w:sz w:val="28"/>
          <w:szCs w:val="22"/>
        </w:rPr>
      </w:pPr>
      <w:r>
        <w:rPr>
          <w:sz w:val="22"/>
          <w:szCs w:val="18"/>
        </w:rPr>
        <w:t>Die Bilder dürfen nur nach Absprache kommerziell genutzt werden. u.a. fallen hier auch Fotowettbewerbe darunter</w:t>
      </w:r>
    </w:p>
    <w:p w14:paraId="16E2E196" w14:textId="485DB579" w:rsidR="00E46096" w:rsidRPr="00E46096" w:rsidRDefault="00E46096" w:rsidP="00BA5B16">
      <w:pPr>
        <w:pStyle w:val="Listenabsatz"/>
        <w:numPr>
          <w:ilvl w:val="0"/>
          <w:numId w:val="21"/>
        </w:numPr>
        <w:spacing w:line="480" w:lineRule="auto"/>
        <w:rPr>
          <w:sz w:val="28"/>
          <w:szCs w:val="22"/>
        </w:rPr>
      </w:pPr>
      <w:r>
        <w:rPr>
          <w:sz w:val="22"/>
          <w:szCs w:val="18"/>
        </w:rPr>
        <w:t>Es werden keine Rohdateien an den Kunden weitergegeben. Der Fotograf bearbeitet die Bilder nach seinem Bearbeitungsstil. Dem Kunden ist der Bearbeitungsstil bekannt</w:t>
      </w:r>
      <w:r w:rsidR="000F06F8">
        <w:rPr>
          <w:sz w:val="22"/>
          <w:szCs w:val="18"/>
        </w:rPr>
        <w:t>.</w:t>
      </w:r>
    </w:p>
    <w:p w14:paraId="2D97D785" w14:textId="426CC25B" w:rsidR="00E46096" w:rsidRPr="000F06F8" w:rsidRDefault="00E46096" w:rsidP="00BA5B16">
      <w:pPr>
        <w:pStyle w:val="Listenabsatz"/>
        <w:numPr>
          <w:ilvl w:val="0"/>
          <w:numId w:val="21"/>
        </w:numPr>
        <w:spacing w:line="480" w:lineRule="auto"/>
        <w:rPr>
          <w:sz w:val="28"/>
          <w:szCs w:val="22"/>
        </w:rPr>
      </w:pPr>
      <w:r>
        <w:rPr>
          <w:sz w:val="22"/>
          <w:szCs w:val="18"/>
        </w:rPr>
        <w:t xml:space="preserve">Der Kunde erhält je </w:t>
      </w:r>
      <w:r w:rsidR="000F06F8">
        <w:rPr>
          <w:sz w:val="22"/>
          <w:szCs w:val="18"/>
        </w:rPr>
        <w:t>nach gebuchtem Paket die Bilder per Download Link oder bringt zum vereinbarten Shooting einen eigenen USB-Stick mit, der dann anschließend mit den gedruckten Bildern versendet wird.</w:t>
      </w:r>
    </w:p>
    <w:p w14:paraId="211CC2AC" w14:textId="79758244" w:rsidR="000F06F8" w:rsidRDefault="000F06F8" w:rsidP="00BA5B16">
      <w:pPr>
        <w:pStyle w:val="Listenabsatz"/>
        <w:numPr>
          <w:ilvl w:val="0"/>
          <w:numId w:val="21"/>
        </w:numPr>
        <w:spacing w:line="480" w:lineRule="auto"/>
        <w:rPr>
          <w:sz w:val="22"/>
          <w:szCs w:val="18"/>
        </w:rPr>
      </w:pPr>
      <w:r w:rsidRPr="000F06F8">
        <w:rPr>
          <w:sz w:val="22"/>
          <w:szCs w:val="18"/>
        </w:rPr>
        <w:lastRenderedPageBreak/>
        <w:t>Der Kunde darf die erhaltenen/bearbeiteten Bilder nicht nachträglich bearbeiten oder mit Filtern in den Sozialen Medien veröffentlichen.</w:t>
      </w:r>
      <w:r>
        <w:rPr>
          <w:sz w:val="22"/>
          <w:szCs w:val="18"/>
        </w:rPr>
        <w:t xml:space="preserve"> Der Fotograf darf dann die Löschung des Bildes veranlassen. </w:t>
      </w:r>
    </w:p>
    <w:p w14:paraId="2C1351BB" w14:textId="79B4FFA8" w:rsidR="000F06F8" w:rsidRPr="003B5E42" w:rsidRDefault="000F06F8" w:rsidP="00BA5B16">
      <w:pPr>
        <w:pStyle w:val="Listenabsatz"/>
        <w:numPr>
          <w:ilvl w:val="0"/>
          <w:numId w:val="21"/>
        </w:numPr>
        <w:spacing w:line="480" w:lineRule="auto"/>
        <w:rPr>
          <w:sz w:val="22"/>
          <w:szCs w:val="22"/>
        </w:rPr>
      </w:pPr>
      <w:r w:rsidRPr="003B5E42">
        <w:rPr>
          <w:sz w:val="22"/>
          <w:szCs w:val="22"/>
        </w:rPr>
        <w:t xml:space="preserve">Absagen müssen 24 h vor Shooting Beginn bei dem Fotografen angekündigt werden. Ansonsten berechnet der Fotograf eine Ausfallgebühr in Höhe von 20€. </w:t>
      </w:r>
    </w:p>
    <w:p w14:paraId="2FC0BC3B" w14:textId="143B0AE9" w:rsidR="000F06F8" w:rsidRPr="003B5E42" w:rsidRDefault="000F06F8" w:rsidP="00BA5B16">
      <w:pPr>
        <w:pStyle w:val="Listenabsatz"/>
        <w:numPr>
          <w:ilvl w:val="0"/>
          <w:numId w:val="21"/>
        </w:numPr>
        <w:spacing w:line="480" w:lineRule="auto"/>
        <w:rPr>
          <w:sz w:val="22"/>
          <w:szCs w:val="22"/>
        </w:rPr>
      </w:pPr>
      <w:r w:rsidRPr="003B5E42">
        <w:rPr>
          <w:sz w:val="22"/>
          <w:szCs w:val="22"/>
        </w:rPr>
        <w:t xml:space="preserve">Der Fotograf verpflichtet sich, keine Kontaktdaten ohne Erlaubnis des Modells an Dritte </w:t>
      </w:r>
      <w:r w:rsidRPr="003B5E42">
        <w:rPr>
          <w:sz w:val="22"/>
          <w:szCs w:val="22"/>
        </w:rPr>
        <w:t>weiterzugeben</w:t>
      </w:r>
      <w:r w:rsidRPr="003B5E42">
        <w:rPr>
          <w:sz w:val="22"/>
          <w:szCs w:val="22"/>
        </w:rPr>
        <w:t xml:space="preserve"> oder zu veröffentlichen.</w:t>
      </w:r>
    </w:p>
    <w:p w14:paraId="0CACBF0E" w14:textId="3637006C" w:rsidR="000F06F8" w:rsidRPr="003B5E42" w:rsidRDefault="000F06F8" w:rsidP="00BA5B16">
      <w:pPr>
        <w:pStyle w:val="Listenabsatz"/>
        <w:numPr>
          <w:ilvl w:val="0"/>
          <w:numId w:val="21"/>
        </w:numPr>
        <w:spacing w:line="480" w:lineRule="auto"/>
        <w:rPr>
          <w:sz w:val="22"/>
          <w:szCs w:val="22"/>
        </w:rPr>
      </w:pPr>
      <w:r w:rsidRPr="003B5E42">
        <w:rPr>
          <w:sz w:val="22"/>
          <w:szCs w:val="22"/>
        </w:rPr>
        <w:t xml:space="preserve">Der Fotograf verarbeitet personenbezogene Daten vertraulich. Die Daten werden ausschließlich nur für die Verarbeitung von Bestellungen und Rechnungen verwendet. </w:t>
      </w:r>
    </w:p>
    <w:p w14:paraId="7717F969" w14:textId="53361D22" w:rsidR="000F06F8" w:rsidRPr="003B5E42" w:rsidRDefault="000F06F8" w:rsidP="00BA5B16">
      <w:pPr>
        <w:pStyle w:val="Listenabsatz"/>
        <w:numPr>
          <w:ilvl w:val="0"/>
          <w:numId w:val="21"/>
        </w:numPr>
        <w:spacing w:line="480" w:lineRule="auto"/>
        <w:rPr>
          <w:sz w:val="22"/>
          <w:szCs w:val="22"/>
        </w:rPr>
      </w:pPr>
      <w:r w:rsidRPr="003B5E42">
        <w:rPr>
          <w:sz w:val="22"/>
          <w:szCs w:val="22"/>
        </w:rPr>
        <w:t>Der Kunde hat nach Erhalt der Auswahlgalerie 7 Tage Zeit</w:t>
      </w:r>
      <w:r w:rsidR="009D2C62" w:rsidRPr="003B5E42">
        <w:rPr>
          <w:sz w:val="22"/>
          <w:szCs w:val="22"/>
        </w:rPr>
        <w:t xml:space="preserve"> seine Bilder auszuwählen.</w:t>
      </w:r>
    </w:p>
    <w:p w14:paraId="64E7AE53" w14:textId="43C591E5" w:rsidR="001D749B" w:rsidRPr="003B5E42" w:rsidRDefault="009D2C62" w:rsidP="001D749B">
      <w:pPr>
        <w:pStyle w:val="Listenabsatz"/>
        <w:numPr>
          <w:ilvl w:val="0"/>
          <w:numId w:val="21"/>
        </w:numPr>
        <w:spacing w:line="480" w:lineRule="auto"/>
        <w:rPr>
          <w:sz w:val="22"/>
          <w:szCs w:val="22"/>
        </w:rPr>
      </w:pPr>
      <w:r w:rsidRPr="003B5E42">
        <w:rPr>
          <w:sz w:val="22"/>
          <w:szCs w:val="22"/>
        </w:rPr>
        <w:t xml:space="preserve"> Der Kunde erhält nach Abschluss seiner Auswahlgalerie eine Rechnung über das gesamte Shooting. Der Grundbetrag bzw. das Paket mit den entsprechenden Leistungen ist dem Kunden bekannt. Zusätzlich gewünschte Bilder werden in Rechnung gestellt. Die </w:t>
      </w:r>
      <w:proofErr w:type="spellStart"/>
      <w:r w:rsidRPr="003B5E42">
        <w:rPr>
          <w:sz w:val="22"/>
          <w:szCs w:val="22"/>
        </w:rPr>
        <w:t>Shootingpakete</w:t>
      </w:r>
      <w:proofErr w:type="spellEnd"/>
      <w:r w:rsidRPr="003B5E42">
        <w:rPr>
          <w:sz w:val="22"/>
          <w:szCs w:val="22"/>
        </w:rPr>
        <w:t xml:space="preserve"> sind ansonsten unter: </w:t>
      </w:r>
      <w:hyperlink r:id="rId8" w:history="1">
        <w:proofErr w:type="spellStart"/>
        <w:r w:rsidRPr="003B5E42">
          <w:rPr>
            <w:rStyle w:val="Hyperlink"/>
            <w:sz w:val="22"/>
            <w:szCs w:val="22"/>
          </w:rPr>
          <w:t>www.geltosfotografie.com</w:t>
        </w:r>
        <w:proofErr w:type="spellEnd"/>
      </w:hyperlink>
      <w:r w:rsidRPr="003B5E42">
        <w:rPr>
          <w:sz w:val="22"/>
          <w:szCs w:val="22"/>
        </w:rPr>
        <w:t xml:space="preserve"> nochmal nachzulesen. Die fertig gestellten Bilder werden dem Kunden erst nach der Begleichung der Rechnung zur Verfügung gestellt.</w:t>
      </w:r>
    </w:p>
    <w:p w14:paraId="78A8E06D" w14:textId="01B69C2E" w:rsidR="001D749B" w:rsidRDefault="001D749B" w:rsidP="001D749B">
      <w:pPr>
        <w:spacing w:line="480" w:lineRule="auto"/>
        <w:rPr>
          <w:sz w:val="24"/>
          <w:szCs w:val="20"/>
        </w:rPr>
      </w:pPr>
    </w:p>
    <w:p w14:paraId="55923773" w14:textId="0D7AD7CF" w:rsidR="001D749B" w:rsidRDefault="001D749B" w:rsidP="001D749B">
      <w:pPr>
        <w:spacing w:line="480" w:lineRule="auto"/>
        <w:rPr>
          <w:sz w:val="22"/>
          <w:szCs w:val="18"/>
        </w:rPr>
      </w:pPr>
      <w:r w:rsidRPr="001D749B">
        <w:rPr>
          <w:b/>
          <w:bCs/>
          <w:sz w:val="22"/>
          <w:szCs w:val="18"/>
          <w:u w:val="single"/>
        </w:rPr>
        <w:t>Haftungsausschluss:</w:t>
      </w:r>
      <w:r w:rsidRPr="001D749B">
        <w:rPr>
          <w:sz w:val="22"/>
          <w:szCs w:val="18"/>
        </w:rPr>
        <w:t xml:space="preserve"> Für mitgebrachte Requisiten oder Gegenstände wird keine Haftung übernommen. In Fällen von Beschädigung oder Verlust sprechen sich die Vertragspartner gegenseitig von jeder Haftung frei. Dies gilt nicht für mutwillige Beschädigung. Für Unfälle während des Shootings übernimmt der Fotograf keine Haftung. Eine Haftung wird ebenfalls für den Fall ausgeschlossen, dass durch Einwirkung </w:t>
      </w:r>
      <w:proofErr w:type="spellStart"/>
      <w:r w:rsidRPr="001D749B">
        <w:rPr>
          <w:sz w:val="22"/>
          <w:szCs w:val="18"/>
        </w:rPr>
        <w:t>von Außen</w:t>
      </w:r>
      <w:proofErr w:type="spellEnd"/>
      <w:r w:rsidRPr="001D749B">
        <w:rPr>
          <w:sz w:val="22"/>
          <w:szCs w:val="18"/>
        </w:rPr>
        <w:t>, höherer Gewalt oder Krankheit vor oder während des vereinbarten Foto-Termins die Aufnahmen nicht stattfinden können, oder währenddessen abgebrochen werden müssen. Hierbei ist das Shooting zu einem beiderseitig nächstmöglichen Termin nachzuholen</w:t>
      </w:r>
    </w:p>
    <w:p w14:paraId="3CB5DCF7" w14:textId="27EAD57C" w:rsidR="001D749B" w:rsidRDefault="001D749B" w:rsidP="001D749B">
      <w:pPr>
        <w:spacing w:line="480" w:lineRule="auto"/>
        <w:rPr>
          <w:sz w:val="22"/>
          <w:szCs w:val="18"/>
        </w:rPr>
      </w:pPr>
    </w:p>
    <w:p w14:paraId="770CC325" w14:textId="1AF0D473" w:rsidR="001D749B" w:rsidRDefault="001D749B" w:rsidP="001D749B">
      <w:pPr>
        <w:spacing w:line="480" w:lineRule="auto"/>
        <w:rPr>
          <w:sz w:val="22"/>
          <w:szCs w:val="18"/>
        </w:rPr>
      </w:pPr>
    </w:p>
    <w:p w14:paraId="24131007" w14:textId="0A5AA4A1" w:rsidR="001D749B" w:rsidRDefault="001D749B" w:rsidP="001D749B">
      <w:pPr>
        <w:spacing w:line="480" w:lineRule="auto"/>
        <w:rPr>
          <w:sz w:val="22"/>
          <w:szCs w:val="18"/>
        </w:rPr>
      </w:pPr>
    </w:p>
    <w:p w14:paraId="526A5DEC" w14:textId="608D7E65" w:rsidR="001D749B" w:rsidRPr="001D749B" w:rsidRDefault="001D749B" w:rsidP="001D749B">
      <w:pPr>
        <w:spacing w:line="480" w:lineRule="auto"/>
        <w:rPr>
          <w:sz w:val="24"/>
          <w:szCs w:val="20"/>
        </w:rPr>
      </w:pPr>
      <w:r>
        <w:rPr>
          <w:sz w:val="22"/>
          <w:szCs w:val="18"/>
        </w:rPr>
        <w:t>___________________________________   _________________________________________</w:t>
      </w:r>
    </w:p>
    <w:p w14:paraId="769A7A6F" w14:textId="4EBAF4F7" w:rsidR="00BA5B16" w:rsidRDefault="001D749B" w:rsidP="00BA5B16">
      <w:pPr>
        <w:spacing w:line="480" w:lineRule="auto"/>
        <w:rPr>
          <w:sz w:val="24"/>
          <w:szCs w:val="20"/>
        </w:rPr>
      </w:pPr>
      <w:r>
        <w:rPr>
          <w:sz w:val="24"/>
          <w:szCs w:val="20"/>
        </w:rPr>
        <w:lastRenderedPageBreak/>
        <w:t>Unterschrift Model/Datum/Ort                    Unterschrift Fotograf/Datum/Ort</w:t>
      </w:r>
    </w:p>
    <w:p w14:paraId="0C32D208" w14:textId="77777777" w:rsidR="00BA5B16" w:rsidRDefault="00BA5B16" w:rsidP="00BA5B16">
      <w:pPr>
        <w:spacing w:line="480" w:lineRule="auto"/>
        <w:rPr>
          <w:sz w:val="24"/>
          <w:szCs w:val="20"/>
        </w:rPr>
      </w:pPr>
    </w:p>
    <w:p w14:paraId="690BCB1E" w14:textId="77777777" w:rsidR="00BA5B16" w:rsidRDefault="00BA5B16" w:rsidP="00BA5B16">
      <w:pPr>
        <w:spacing w:line="480" w:lineRule="auto"/>
        <w:rPr>
          <w:sz w:val="24"/>
          <w:szCs w:val="20"/>
        </w:rPr>
      </w:pPr>
    </w:p>
    <w:p w14:paraId="120E8CD1" w14:textId="77777777" w:rsidR="00BA5B16" w:rsidRPr="00BA5B16" w:rsidRDefault="00BA5B16" w:rsidP="00BA5B16">
      <w:pPr>
        <w:spacing w:line="480" w:lineRule="auto"/>
        <w:rPr>
          <w:sz w:val="24"/>
          <w:szCs w:val="20"/>
        </w:rPr>
      </w:pPr>
    </w:p>
    <w:sectPr w:rsidR="00BA5B16" w:rsidRPr="00BA5B16" w:rsidSect="00003FD4">
      <w:pgSz w:w="11906" w:h="16838" w:code="9"/>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9703" w14:textId="77777777" w:rsidR="00BA5B16" w:rsidRDefault="00BA5B16" w:rsidP="00E62887">
      <w:r>
        <w:separator/>
      </w:r>
    </w:p>
  </w:endnote>
  <w:endnote w:type="continuationSeparator" w:id="0">
    <w:p w14:paraId="50F98B16" w14:textId="77777777" w:rsidR="00BA5B16" w:rsidRDefault="00BA5B16" w:rsidP="00E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7F99" w14:textId="77777777" w:rsidR="00BA5B16" w:rsidRDefault="00BA5B16" w:rsidP="00E62887">
      <w:r>
        <w:separator/>
      </w:r>
    </w:p>
  </w:footnote>
  <w:footnote w:type="continuationSeparator" w:id="0">
    <w:p w14:paraId="629C16BB" w14:textId="77777777" w:rsidR="00BA5B16" w:rsidRDefault="00BA5B16" w:rsidP="00E6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91F"/>
    <w:multiLevelType w:val="singleLevel"/>
    <w:tmpl w:val="D0282556"/>
    <w:lvl w:ilvl="0">
      <w:start w:val="1"/>
      <w:numFmt w:val="lowerLetter"/>
      <w:pStyle w:val="Liste2abc"/>
      <w:lvlText w:val="%1)"/>
      <w:lvlJc w:val="left"/>
      <w:pPr>
        <w:tabs>
          <w:tab w:val="num" w:pos="907"/>
        </w:tabs>
        <w:ind w:left="907" w:hanging="453"/>
      </w:pPr>
    </w:lvl>
  </w:abstractNum>
  <w:abstractNum w:abstractNumId="1" w15:restartNumberingAfterBreak="0">
    <w:nsid w:val="0FBE29E7"/>
    <w:multiLevelType w:val="singleLevel"/>
    <w:tmpl w:val="404C1A84"/>
    <w:lvl w:ilvl="0">
      <w:start w:val="1"/>
      <w:numFmt w:val="bullet"/>
      <w:pStyle w:val="Bullet111"/>
      <w:lvlText w:val=""/>
      <w:lvlJc w:val="left"/>
      <w:pPr>
        <w:tabs>
          <w:tab w:val="num" w:pos="1361"/>
        </w:tabs>
        <w:ind w:left="1361" w:hanging="454"/>
      </w:pPr>
      <w:rPr>
        <w:rFonts w:ascii="Symbol" w:hAnsi="Symbol" w:hint="default"/>
      </w:rPr>
    </w:lvl>
  </w:abstractNum>
  <w:abstractNum w:abstractNumId="2" w15:restartNumberingAfterBreak="0">
    <w:nsid w:val="164B6DCC"/>
    <w:multiLevelType w:val="singleLevel"/>
    <w:tmpl w:val="832CAADC"/>
    <w:lvl w:ilvl="0">
      <w:start w:val="1"/>
      <w:numFmt w:val="decimal"/>
      <w:pStyle w:val="NrListe1"/>
      <w:lvlText w:val="%1."/>
      <w:lvlJc w:val="left"/>
      <w:pPr>
        <w:tabs>
          <w:tab w:val="num" w:pos="454"/>
        </w:tabs>
        <w:ind w:left="454" w:hanging="454"/>
      </w:pPr>
    </w:lvl>
  </w:abstractNum>
  <w:abstractNum w:abstractNumId="3" w15:restartNumberingAfterBreak="0">
    <w:nsid w:val="1C371399"/>
    <w:multiLevelType w:val="singleLevel"/>
    <w:tmpl w:val="B2CE2ACE"/>
    <w:lvl w:ilvl="0">
      <w:start w:val="1"/>
      <w:numFmt w:val="lowerLetter"/>
      <w:pStyle w:val="Liste4abc"/>
      <w:lvlText w:val="%1)"/>
      <w:lvlJc w:val="left"/>
      <w:pPr>
        <w:tabs>
          <w:tab w:val="num" w:pos="1814"/>
        </w:tabs>
        <w:ind w:left="1814" w:hanging="453"/>
      </w:pPr>
    </w:lvl>
  </w:abstractNum>
  <w:abstractNum w:abstractNumId="4" w15:restartNumberingAfterBreak="0">
    <w:nsid w:val="274B344A"/>
    <w:multiLevelType w:val="singleLevel"/>
    <w:tmpl w:val="A6D27006"/>
    <w:lvl w:ilvl="0">
      <w:start w:val="1"/>
      <w:numFmt w:val="bullet"/>
      <w:pStyle w:val="Bullet21"/>
      <w:lvlText w:val=""/>
      <w:lvlJc w:val="left"/>
      <w:pPr>
        <w:tabs>
          <w:tab w:val="num" w:pos="907"/>
        </w:tabs>
        <w:ind w:left="907" w:hanging="453"/>
      </w:pPr>
      <w:rPr>
        <w:rFonts w:ascii="Wingdings" w:hAnsi="Wingdings" w:hint="default"/>
      </w:rPr>
    </w:lvl>
  </w:abstractNum>
  <w:abstractNum w:abstractNumId="5" w15:restartNumberingAfterBreak="0">
    <w:nsid w:val="29282FCD"/>
    <w:multiLevelType w:val="singleLevel"/>
    <w:tmpl w:val="0C1AA498"/>
    <w:lvl w:ilvl="0">
      <w:start w:val="1"/>
      <w:numFmt w:val="decimal"/>
      <w:pStyle w:val="NrListe4"/>
      <w:lvlText w:val="%1."/>
      <w:lvlJc w:val="left"/>
      <w:pPr>
        <w:tabs>
          <w:tab w:val="num" w:pos="1814"/>
        </w:tabs>
        <w:ind w:left="1814" w:hanging="453"/>
      </w:pPr>
    </w:lvl>
  </w:abstractNum>
  <w:abstractNum w:abstractNumId="6" w15:restartNumberingAfterBreak="0">
    <w:nsid w:val="31775051"/>
    <w:multiLevelType w:val="singleLevel"/>
    <w:tmpl w:val="F7DEA7D2"/>
    <w:lvl w:ilvl="0">
      <w:start w:val="1"/>
      <w:numFmt w:val="decimal"/>
      <w:pStyle w:val="NrListe3"/>
      <w:lvlText w:val="%1."/>
      <w:lvlJc w:val="left"/>
      <w:pPr>
        <w:tabs>
          <w:tab w:val="num" w:pos="1361"/>
        </w:tabs>
        <w:ind w:left="1361" w:hanging="454"/>
      </w:pPr>
    </w:lvl>
  </w:abstractNum>
  <w:abstractNum w:abstractNumId="7" w15:restartNumberingAfterBreak="0">
    <w:nsid w:val="31D1667D"/>
    <w:multiLevelType w:val="singleLevel"/>
    <w:tmpl w:val="171AA46C"/>
    <w:lvl w:ilvl="0">
      <w:start w:val="1"/>
      <w:numFmt w:val="bullet"/>
      <w:pStyle w:val="Bullet211"/>
      <w:lvlText w:val=""/>
      <w:lvlJc w:val="left"/>
      <w:pPr>
        <w:tabs>
          <w:tab w:val="num" w:pos="1361"/>
        </w:tabs>
        <w:ind w:left="1361" w:hanging="454"/>
      </w:pPr>
      <w:rPr>
        <w:rFonts w:ascii="Wingdings" w:hAnsi="Wingdings" w:hint="default"/>
      </w:rPr>
    </w:lvl>
  </w:abstractNum>
  <w:abstractNum w:abstractNumId="8" w15:restartNumberingAfterBreak="0">
    <w:nsid w:val="39DD24CE"/>
    <w:multiLevelType w:val="multilevel"/>
    <w:tmpl w:val="4BC8A246"/>
    <w:lvl w:ilvl="0">
      <w:start w:val="1"/>
      <w:numFmt w:val="decimal"/>
      <w:pStyle w:val="berschrift1"/>
      <w:lvlText w:val="%1"/>
      <w:lvlJc w:val="left"/>
      <w:pPr>
        <w:tabs>
          <w:tab w:val="num" w:pos="907"/>
        </w:tabs>
        <w:ind w:left="907" w:hanging="907"/>
      </w:pPr>
    </w:lvl>
    <w:lvl w:ilvl="1">
      <w:start w:val="1"/>
      <w:numFmt w:val="decimal"/>
      <w:pStyle w:val="berschrift2"/>
      <w:lvlText w:val="%1.%2"/>
      <w:lvlJc w:val="left"/>
      <w:pPr>
        <w:tabs>
          <w:tab w:val="num" w:pos="907"/>
        </w:tabs>
        <w:ind w:left="907" w:hanging="907"/>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907"/>
        </w:tabs>
        <w:ind w:left="907" w:hanging="907"/>
      </w:pPr>
    </w:lvl>
    <w:lvl w:ilvl="4">
      <w:start w:val="1"/>
      <w:numFmt w:val="decimal"/>
      <w:lvlText w:val="%1.%2.%3.%4.%5"/>
      <w:lvlJc w:val="left"/>
      <w:pPr>
        <w:tabs>
          <w:tab w:val="num" w:pos="1440"/>
        </w:tabs>
        <w:ind w:left="737" w:hanging="737"/>
      </w:pPr>
    </w:lvl>
    <w:lvl w:ilvl="5">
      <w:start w:val="1"/>
      <w:numFmt w:val="decimal"/>
      <w:lvlText w:val="%1.1%2.%3.%4.%5.%6."/>
      <w:lvlJc w:val="left"/>
      <w:pPr>
        <w:tabs>
          <w:tab w:val="num" w:pos="3600"/>
        </w:tabs>
        <w:ind w:left="2736" w:hanging="936"/>
      </w:pPr>
    </w:lvl>
    <w:lvl w:ilvl="6">
      <w:start w:val="1"/>
      <w:numFmt w:val="decimal"/>
      <w:lvlText w:val="%1.1%2.%3.%4.%5.%6.%7."/>
      <w:lvlJc w:val="left"/>
      <w:pPr>
        <w:tabs>
          <w:tab w:val="num" w:pos="3960"/>
        </w:tabs>
        <w:ind w:left="3240" w:hanging="1080"/>
      </w:pPr>
    </w:lvl>
    <w:lvl w:ilvl="7">
      <w:start w:val="1"/>
      <w:numFmt w:val="decimal"/>
      <w:lvlText w:val="%1.1%2.%3.%4.%5.%6.%7.%8."/>
      <w:lvlJc w:val="left"/>
      <w:pPr>
        <w:tabs>
          <w:tab w:val="num" w:pos="4680"/>
        </w:tabs>
        <w:ind w:left="3744" w:hanging="1224"/>
      </w:pPr>
    </w:lvl>
    <w:lvl w:ilvl="8">
      <w:start w:val="1"/>
      <w:numFmt w:val="decimal"/>
      <w:lvlText w:val="%1.%21.%3.%4.%5.%6.%7.%8.%9."/>
      <w:lvlJc w:val="left"/>
      <w:pPr>
        <w:tabs>
          <w:tab w:val="num" w:pos="5400"/>
        </w:tabs>
        <w:ind w:left="4320" w:hanging="1440"/>
      </w:pPr>
    </w:lvl>
  </w:abstractNum>
  <w:abstractNum w:abstractNumId="9" w15:restartNumberingAfterBreak="0">
    <w:nsid w:val="4432668D"/>
    <w:multiLevelType w:val="singleLevel"/>
    <w:tmpl w:val="27C86C80"/>
    <w:lvl w:ilvl="0">
      <w:start w:val="1"/>
      <w:numFmt w:val="decimal"/>
      <w:pStyle w:val="NrListe2"/>
      <w:lvlText w:val="%1."/>
      <w:lvlJc w:val="left"/>
      <w:pPr>
        <w:tabs>
          <w:tab w:val="num" w:pos="907"/>
        </w:tabs>
        <w:ind w:left="907" w:hanging="453"/>
      </w:pPr>
    </w:lvl>
  </w:abstractNum>
  <w:abstractNum w:abstractNumId="10" w15:restartNumberingAfterBreak="0">
    <w:nsid w:val="488C7100"/>
    <w:multiLevelType w:val="singleLevel"/>
    <w:tmpl w:val="115A0898"/>
    <w:lvl w:ilvl="0">
      <w:start w:val="1"/>
      <w:numFmt w:val="bullet"/>
      <w:pStyle w:val="Bullet1"/>
      <w:lvlText w:val=""/>
      <w:lvlJc w:val="left"/>
      <w:pPr>
        <w:tabs>
          <w:tab w:val="num" w:pos="454"/>
        </w:tabs>
        <w:ind w:left="454" w:hanging="454"/>
      </w:pPr>
      <w:rPr>
        <w:rFonts w:ascii="Symbol" w:hAnsi="Symbol" w:hint="default"/>
      </w:rPr>
    </w:lvl>
  </w:abstractNum>
  <w:abstractNum w:abstractNumId="11" w15:restartNumberingAfterBreak="0">
    <w:nsid w:val="4D5D3787"/>
    <w:multiLevelType w:val="singleLevel"/>
    <w:tmpl w:val="A380EC4A"/>
    <w:lvl w:ilvl="0">
      <w:start w:val="1"/>
      <w:numFmt w:val="lowerLetter"/>
      <w:pStyle w:val="Liste3abc"/>
      <w:lvlText w:val="%1)"/>
      <w:lvlJc w:val="left"/>
      <w:pPr>
        <w:tabs>
          <w:tab w:val="num" w:pos="1361"/>
        </w:tabs>
        <w:ind w:left="1361" w:hanging="454"/>
      </w:pPr>
    </w:lvl>
  </w:abstractNum>
  <w:abstractNum w:abstractNumId="12" w15:restartNumberingAfterBreak="0">
    <w:nsid w:val="5E3B3C47"/>
    <w:multiLevelType w:val="singleLevel"/>
    <w:tmpl w:val="4408578A"/>
    <w:lvl w:ilvl="0">
      <w:start w:val="1"/>
      <w:numFmt w:val="lowerLetter"/>
      <w:pStyle w:val="Liste1abc"/>
      <w:lvlText w:val="%1)"/>
      <w:lvlJc w:val="left"/>
      <w:pPr>
        <w:tabs>
          <w:tab w:val="num" w:pos="454"/>
        </w:tabs>
        <w:ind w:left="454" w:hanging="454"/>
      </w:pPr>
    </w:lvl>
  </w:abstractNum>
  <w:abstractNum w:abstractNumId="13" w15:restartNumberingAfterBreak="0">
    <w:nsid w:val="5F6D1152"/>
    <w:multiLevelType w:val="hybridMultilevel"/>
    <w:tmpl w:val="371C9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C38A4"/>
    <w:multiLevelType w:val="singleLevel"/>
    <w:tmpl w:val="ED06BEC0"/>
    <w:lvl w:ilvl="0">
      <w:start w:val="1"/>
      <w:numFmt w:val="bullet"/>
      <w:pStyle w:val="Bullet11"/>
      <w:lvlText w:val=""/>
      <w:lvlJc w:val="left"/>
      <w:pPr>
        <w:tabs>
          <w:tab w:val="num" w:pos="907"/>
        </w:tabs>
        <w:ind w:left="907" w:hanging="453"/>
      </w:pPr>
      <w:rPr>
        <w:rFonts w:ascii="Symbol" w:hAnsi="Symbol" w:hint="default"/>
      </w:rPr>
    </w:lvl>
  </w:abstractNum>
  <w:abstractNum w:abstractNumId="15" w15:restartNumberingAfterBreak="0">
    <w:nsid w:val="63D23E29"/>
    <w:multiLevelType w:val="singleLevel"/>
    <w:tmpl w:val="2C4CA50C"/>
    <w:lvl w:ilvl="0">
      <w:start w:val="1"/>
      <w:numFmt w:val="bullet"/>
      <w:pStyle w:val="Bullet1111"/>
      <w:lvlText w:val=""/>
      <w:lvlJc w:val="left"/>
      <w:pPr>
        <w:tabs>
          <w:tab w:val="num" w:pos="1814"/>
        </w:tabs>
        <w:ind w:left="1814" w:hanging="453"/>
      </w:pPr>
      <w:rPr>
        <w:rFonts w:ascii="Symbol" w:hAnsi="Symbol" w:hint="default"/>
      </w:rPr>
    </w:lvl>
  </w:abstractNum>
  <w:abstractNum w:abstractNumId="16" w15:restartNumberingAfterBreak="0">
    <w:nsid w:val="6AAA4595"/>
    <w:multiLevelType w:val="singleLevel"/>
    <w:tmpl w:val="8C4A6E8E"/>
    <w:lvl w:ilvl="0">
      <w:start w:val="1"/>
      <w:numFmt w:val="bullet"/>
      <w:pStyle w:val="Bullet2111"/>
      <w:lvlText w:val=""/>
      <w:lvlJc w:val="left"/>
      <w:pPr>
        <w:tabs>
          <w:tab w:val="num" w:pos="1814"/>
        </w:tabs>
        <w:ind w:left="1814" w:hanging="453"/>
      </w:pPr>
      <w:rPr>
        <w:rFonts w:ascii="Wingdings" w:hAnsi="Wingdings" w:hint="default"/>
      </w:rPr>
    </w:lvl>
  </w:abstractNum>
  <w:abstractNum w:abstractNumId="17" w15:restartNumberingAfterBreak="0">
    <w:nsid w:val="6CD57FDA"/>
    <w:multiLevelType w:val="singleLevel"/>
    <w:tmpl w:val="BF5821E4"/>
    <w:lvl w:ilvl="0">
      <w:start w:val="1"/>
      <w:numFmt w:val="bullet"/>
      <w:pStyle w:val="Bullet2"/>
      <w:lvlText w:val=""/>
      <w:lvlJc w:val="left"/>
      <w:pPr>
        <w:tabs>
          <w:tab w:val="num" w:pos="454"/>
        </w:tabs>
        <w:ind w:left="454" w:hanging="454"/>
      </w:pPr>
      <w:rPr>
        <w:rFonts w:ascii="Wingdings" w:hAnsi="Wingdings" w:hint="default"/>
      </w:rPr>
    </w:lvl>
  </w:abstractNum>
  <w:num w:numId="1">
    <w:abstractNumId w:val="10"/>
  </w:num>
  <w:num w:numId="2">
    <w:abstractNumId w:val="14"/>
  </w:num>
  <w:num w:numId="3">
    <w:abstractNumId w:val="1"/>
  </w:num>
  <w:num w:numId="4">
    <w:abstractNumId w:val="15"/>
  </w:num>
  <w:num w:numId="5">
    <w:abstractNumId w:val="17"/>
  </w:num>
  <w:num w:numId="6">
    <w:abstractNumId w:val="4"/>
  </w:num>
  <w:num w:numId="7">
    <w:abstractNumId w:val="7"/>
  </w:num>
  <w:num w:numId="8">
    <w:abstractNumId w:val="16"/>
  </w:num>
  <w:num w:numId="9">
    <w:abstractNumId w:val="12"/>
  </w:num>
  <w:num w:numId="10">
    <w:abstractNumId w:val="0"/>
  </w:num>
  <w:num w:numId="11">
    <w:abstractNumId w:val="11"/>
  </w:num>
  <w:num w:numId="12">
    <w:abstractNumId w:val="3"/>
  </w:num>
  <w:num w:numId="13">
    <w:abstractNumId w:val="2"/>
  </w:num>
  <w:num w:numId="14">
    <w:abstractNumId w:val="9"/>
  </w:num>
  <w:num w:numId="15">
    <w:abstractNumId w:val="6"/>
  </w:num>
  <w:num w:numId="16">
    <w:abstractNumId w:val="5"/>
  </w:num>
  <w:num w:numId="17">
    <w:abstractNumId w:val="8"/>
  </w:num>
  <w:num w:numId="18">
    <w:abstractNumId w:val="8"/>
  </w:num>
  <w:num w:numId="19">
    <w:abstractNumId w:val="8"/>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16"/>
    <w:rsid w:val="00003FD4"/>
    <w:rsid w:val="0007142B"/>
    <w:rsid w:val="000E09FB"/>
    <w:rsid w:val="000F06F8"/>
    <w:rsid w:val="00170D42"/>
    <w:rsid w:val="00185F12"/>
    <w:rsid w:val="001D749B"/>
    <w:rsid w:val="002165F5"/>
    <w:rsid w:val="0026305F"/>
    <w:rsid w:val="002713B6"/>
    <w:rsid w:val="003B5E42"/>
    <w:rsid w:val="003C3036"/>
    <w:rsid w:val="004226F1"/>
    <w:rsid w:val="0057656D"/>
    <w:rsid w:val="005E560C"/>
    <w:rsid w:val="00642D70"/>
    <w:rsid w:val="006677EC"/>
    <w:rsid w:val="007646B3"/>
    <w:rsid w:val="00770B36"/>
    <w:rsid w:val="007718D1"/>
    <w:rsid w:val="00793819"/>
    <w:rsid w:val="0085641A"/>
    <w:rsid w:val="0086112C"/>
    <w:rsid w:val="008B2EB9"/>
    <w:rsid w:val="008F4237"/>
    <w:rsid w:val="009D2C62"/>
    <w:rsid w:val="00B00C60"/>
    <w:rsid w:val="00B84707"/>
    <w:rsid w:val="00BA5B16"/>
    <w:rsid w:val="00BF5ABC"/>
    <w:rsid w:val="00CD2C46"/>
    <w:rsid w:val="00D3013D"/>
    <w:rsid w:val="00D50C43"/>
    <w:rsid w:val="00E3278C"/>
    <w:rsid w:val="00E46096"/>
    <w:rsid w:val="00E62887"/>
    <w:rsid w:val="00E92C25"/>
    <w:rsid w:val="00EA48F5"/>
    <w:rsid w:val="00F43406"/>
    <w:rsid w:val="00F506D3"/>
    <w:rsid w:val="00F6047B"/>
    <w:rsid w:val="00FC7134"/>
    <w:rsid w:val="00FF0A89"/>
    <w:rsid w:val="00FF5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B0C5A"/>
  <w15:chartTrackingRefBased/>
  <w15:docId w15:val="{E24C92D2-ACD7-4342-A858-202275E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819"/>
    <w:rPr>
      <w:rFonts w:ascii="Arial" w:hAnsi="Arial"/>
      <w:szCs w:val="16"/>
    </w:rPr>
  </w:style>
  <w:style w:type="paragraph" w:styleId="berschrift1">
    <w:name w:val="heading 1"/>
    <w:basedOn w:val="Standard"/>
    <w:next w:val="Standard"/>
    <w:qFormat/>
    <w:rsid w:val="00793819"/>
    <w:pPr>
      <w:keepNext/>
      <w:numPr>
        <w:numId w:val="20"/>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20"/>
      </w:numPr>
      <w:spacing w:before="240" w:after="60"/>
      <w:outlineLvl w:val="1"/>
    </w:pPr>
    <w:rPr>
      <w:b/>
      <w:sz w:val="28"/>
    </w:rPr>
  </w:style>
  <w:style w:type="paragraph" w:styleId="berschrift3">
    <w:name w:val="heading 3"/>
    <w:basedOn w:val="Standard"/>
    <w:next w:val="Standard"/>
    <w:qFormat/>
    <w:rsid w:val="00793819"/>
    <w:pPr>
      <w:keepNext/>
      <w:numPr>
        <w:ilvl w:val="2"/>
        <w:numId w:val="20"/>
      </w:numPr>
      <w:spacing w:before="240" w:after="60"/>
      <w:outlineLvl w:val="2"/>
    </w:pPr>
    <w:rPr>
      <w:b/>
      <w:sz w:val="24"/>
    </w:rPr>
  </w:style>
  <w:style w:type="paragraph" w:styleId="berschrift4">
    <w:name w:val="heading 4"/>
    <w:basedOn w:val="Standard"/>
    <w:next w:val="Standard"/>
    <w:qFormat/>
    <w:rsid w:val="00793819"/>
    <w:pPr>
      <w:keepNext/>
      <w:numPr>
        <w:ilvl w:val="3"/>
        <w:numId w:val="20"/>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rsid w:val="00E62887"/>
    <w:pPr>
      <w:tabs>
        <w:tab w:val="center" w:pos="4820"/>
        <w:tab w:val="right" w:pos="9639"/>
      </w:tabs>
    </w:pPr>
    <w:rPr>
      <w:sz w:val="16"/>
    </w:rPr>
  </w:style>
  <w:style w:type="paragraph" w:styleId="Kopfzeile">
    <w:name w:val="header"/>
    <w:basedOn w:val="Standard"/>
    <w:rsid w:val="00F506D3"/>
    <w:pP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Listenabsatz">
    <w:name w:val="List Paragraph"/>
    <w:basedOn w:val="Standard"/>
    <w:uiPriority w:val="34"/>
    <w:qFormat/>
    <w:rsid w:val="00BA5B16"/>
    <w:pPr>
      <w:ind w:left="720"/>
      <w:contextualSpacing/>
    </w:pPr>
  </w:style>
  <w:style w:type="character" w:styleId="Hyperlink">
    <w:name w:val="Hyperlink"/>
    <w:basedOn w:val="Absatz-Standardschriftart"/>
    <w:uiPriority w:val="99"/>
    <w:unhideWhenUsed/>
    <w:rsid w:val="009D2C62"/>
    <w:rPr>
      <w:color w:val="0000FF" w:themeColor="hyperlink"/>
      <w:u w:val="single"/>
    </w:rPr>
  </w:style>
  <w:style w:type="character" w:styleId="NichtaufgelsteErwhnung">
    <w:name w:val="Unresolved Mention"/>
    <w:basedOn w:val="Absatz-Standardschriftart"/>
    <w:uiPriority w:val="99"/>
    <w:semiHidden/>
    <w:unhideWhenUsed/>
    <w:rsid w:val="009D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tosfotografie.com" TargetMode="External"/><Relationship Id="rId3" Type="http://schemas.openxmlformats.org/officeDocument/2006/relationships/settings" Target="settings.xml"/><Relationship Id="rId7" Type="http://schemas.openxmlformats.org/officeDocument/2006/relationships/hyperlink" Target="mailto:turnierfotografien@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Gehltomholt, Denise</dc:creator>
  <cp:keywords/>
  <dc:description/>
  <cp:lastModifiedBy>Gehltomholt, Denise</cp:lastModifiedBy>
  <cp:revision>4</cp:revision>
  <dcterms:created xsi:type="dcterms:W3CDTF">2022-03-17T14:04:00Z</dcterms:created>
  <dcterms:modified xsi:type="dcterms:W3CDTF">2022-03-17T14:48:00Z</dcterms:modified>
</cp:coreProperties>
</file>